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349" w:rsidRPr="0092314D" w:rsidRDefault="002F1349" w:rsidP="0092314D">
      <w:pPr>
        <w:keepNext/>
        <w:spacing w:before="240" w:after="60" w:line="240" w:lineRule="auto"/>
        <w:jc w:val="center"/>
        <w:outlineLvl w:val="2"/>
        <w:rPr>
          <w:rFonts w:cs="Calibri"/>
          <w:sz w:val="16"/>
          <w:szCs w:val="16"/>
        </w:rPr>
      </w:pPr>
      <w:r w:rsidRPr="004C5AE3">
        <w:rPr>
          <w:rFonts w:cs="Calibri"/>
          <w:b/>
          <w:noProof/>
          <w:sz w:val="32"/>
          <w:szCs w:val="20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7.5pt;height:37.5pt;visibility:visible">
            <v:imagedata r:id="rId5" o:title=""/>
          </v:shape>
        </w:pict>
      </w:r>
    </w:p>
    <w:p w:rsidR="002F1349" w:rsidRPr="0092314D" w:rsidRDefault="002F1349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6"/>
          <w:szCs w:val="20"/>
        </w:rPr>
      </w:pPr>
      <w:r w:rsidRPr="0092314D">
        <w:rPr>
          <w:rFonts w:cs="Calibri"/>
          <w:b/>
          <w:sz w:val="26"/>
          <w:szCs w:val="20"/>
        </w:rPr>
        <w:t>ΥΠΕΥΘΥΝΗ ΔΗΛΩΣΗ</w:t>
      </w:r>
    </w:p>
    <w:p w:rsidR="002F1349" w:rsidRPr="0092314D" w:rsidRDefault="002F1349" w:rsidP="0092314D">
      <w:pPr>
        <w:keepNext/>
        <w:spacing w:after="0" w:line="240" w:lineRule="auto"/>
        <w:jc w:val="center"/>
        <w:outlineLvl w:val="2"/>
        <w:rPr>
          <w:rFonts w:cs="Calibri"/>
          <w:b/>
          <w:sz w:val="24"/>
          <w:szCs w:val="20"/>
          <w:vertAlign w:val="superscript"/>
        </w:rPr>
      </w:pPr>
      <w:r w:rsidRPr="0092314D">
        <w:rPr>
          <w:rFonts w:cs="Calibri"/>
          <w:b/>
          <w:sz w:val="24"/>
          <w:szCs w:val="20"/>
          <w:vertAlign w:val="superscript"/>
        </w:rPr>
        <w:t>(άρθρο 8 Ν.1599/1986)</w:t>
      </w:r>
    </w:p>
    <w:p w:rsidR="002F1349" w:rsidRPr="0092314D" w:rsidRDefault="002F1349" w:rsidP="0092314D">
      <w:pPr>
        <w:spacing w:after="0" w:line="240" w:lineRule="auto"/>
        <w:jc w:val="center"/>
        <w:rPr>
          <w:rFonts w:cs="Calibri"/>
          <w:sz w:val="20"/>
          <w:szCs w:val="20"/>
          <w:lang w:eastAsia="el-GR"/>
        </w:rPr>
      </w:pPr>
    </w:p>
    <w:p w:rsidR="002F1349" w:rsidRPr="0092314D" w:rsidRDefault="002F1349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  <w:r w:rsidRPr="0092314D">
        <w:rPr>
          <w:rFonts w:cs="Calibri"/>
          <w:sz w:val="18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F1349" w:rsidRPr="0092314D" w:rsidRDefault="002F1349" w:rsidP="0092314D">
      <w:pPr>
        <w:spacing w:after="0" w:line="240" w:lineRule="auto"/>
        <w:ind w:right="484"/>
        <w:jc w:val="center"/>
        <w:rPr>
          <w:rFonts w:cs="Calibri"/>
          <w:sz w:val="18"/>
          <w:szCs w:val="20"/>
        </w:rPr>
      </w:pP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0"/>
        <w:gridCol w:w="321"/>
        <w:gridCol w:w="648"/>
        <w:gridCol w:w="91"/>
        <w:gridCol w:w="1915"/>
        <w:gridCol w:w="710"/>
        <w:gridCol w:w="356"/>
        <w:gridCol w:w="30"/>
        <w:gridCol w:w="678"/>
        <w:gridCol w:w="739"/>
        <w:gridCol w:w="324"/>
        <w:gridCol w:w="708"/>
        <w:gridCol w:w="530"/>
        <w:gridCol w:w="530"/>
        <w:gridCol w:w="1283"/>
        <w:gridCol w:w="43"/>
      </w:tblGrid>
      <w:tr w:rsidR="002F1349" w:rsidRPr="00871C49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>ΠΡΟΣ</w:t>
            </w:r>
            <w:r w:rsidRPr="00871C49">
              <w:rPr>
                <w:rFonts w:cs="Calibri"/>
                <w:sz w:val="20"/>
                <w:szCs w:val="20"/>
                <w:vertAlign w:val="superscript"/>
                <w:lang w:eastAsia="el-GR"/>
              </w:rPr>
              <w:t>(1)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63" w:type="dxa"/>
            <w:gridSpan w:val="14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18"/>
                <w:szCs w:val="18"/>
                <w:lang w:eastAsia="el-GR"/>
              </w:rPr>
            </w:pPr>
            <w:r w:rsidRPr="00871C49">
              <w:rPr>
                <w:rFonts w:cs="Calibri"/>
                <w:sz w:val="18"/>
                <w:szCs w:val="18"/>
                <w:lang w:eastAsia="el-GR"/>
              </w:rPr>
              <w:t>ΠΕΡΙΦΕΡΕΙΑ ΑΤΤΙΚΗΣ Π.Ε. ΒΟΡΕΙΟΥ  ΤΟΜΕΑ ΑΘΗΝΩΝ</w:t>
            </w:r>
          </w:p>
        </w:tc>
      </w:tr>
      <w:tr w:rsidR="002F1349" w:rsidRPr="00871C49" w:rsidTr="00FF1FD2">
        <w:trPr>
          <w:gridAfter w:val="1"/>
          <w:wAfter w:w="42" w:type="dxa"/>
          <w:cantSplit/>
          <w:trHeight w:val="151"/>
          <w:jc w:val="center"/>
        </w:trPr>
        <w:tc>
          <w:tcPr>
            <w:tcW w:w="1341" w:type="dxa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686" w:type="dxa"/>
            <w:gridSpan w:val="5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063" w:type="dxa"/>
            <w:gridSpan w:val="3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14" w:type="dxa"/>
            <w:gridSpan w:val="6"/>
          </w:tcPr>
          <w:p w:rsidR="002F1349" w:rsidRPr="00871C49" w:rsidRDefault="002F1349" w:rsidP="0092314D">
            <w:pPr>
              <w:spacing w:before="240" w:after="0" w:line="240" w:lineRule="auto"/>
              <w:ind w:right="-6878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Όνομα και Επώνυμο Πατέρα:</w:t>
            </w:r>
          </w:p>
        </w:tc>
        <w:tc>
          <w:tcPr>
            <w:tcW w:w="7803" w:type="dxa"/>
            <w:gridSpan w:val="11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803" w:type="dxa"/>
            <w:gridSpan w:val="11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2F1349" w:rsidRPr="00871C49" w:rsidRDefault="002F1349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Ημερομηνία γέννησης</w:t>
            </w:r>
            <w:r w:rsidRPr="00871C49">
              <w:rPr>
                <w:rFonts w:cs="Calibri"/>
                <w:sz w:val="16"/>
                <w:szCs w:val="24"/>
                <w:vertAlign w:val="superscript"/>
                <w:lang w:eastAsia="el-GR"/>
              </w:rPr>
              <w:t>(2)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7803" w:type="dxa"/>
            <w:gridSpan w:val="11"/>
          </w:tcPr>
          <w:p w:rsidR="002F1349" w:rsidRPr="00871C49" w:rsidRDefault="002F1349" w:rsidP="0092314D">
            <w:pPr>
              <w:spacing w:before="240" w:after="0" w:line="240" w:lineRule="auto"/>
              <w:ind w:right="-2332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1" w:type="dxa"/>
          <w:cantSplit/>
          <w:trHeight w:val="35"/>
          <w:jc w:val="center"/>
        </w:trPr>
        <w:tc>
          <w:tcPr>
            <w:tcW w:w="2402" w:type="dxa"/>
            <w:gridSpan w:val="4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803" w:type="dxa"/>
            <w:gridSpan w:val="11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1" w:type="dxa"/>
          <w:cantSplit/>
          <w:trHeight w:val="158"/>
          <w:jc w:val="center"/>
        </w:trPr>
        <w:tc>
          <w:tcPr>
            <w:tcW w:w="2402" w:type="dxa"/>
            <w:gridSpan w:val="4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981" w:type="dxa"/>
            <w:gridSpan w:val="3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val="en-US" w:eastAsia="el-GR"/>
              </w:rPr>
            </w:pPr>
          </w:p>
        </w:tc>
        <w:tc>
          <w:tcPr>
            <w:tcW w:w="708" w:type="dxa"/>
            <w:gridSpan w:val="2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Τηλ:</w:t>
            </w:r>
          </w:p>
        </w:tc>
        <w:tc>
          <w:tcPr>
            <w:tcW w:w="4114" w:type="dxa"/>
            <w:gridSpan w:val="6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3" w:type="dxa"/>
          <w:cantSplit/>
          <w:trHeight w:val="158"/>
          <w:jc w:val="center"/>
        </w:trPr>
        <w:tc>
          <w:tcPr>
            <w:tcW w:w="1663" w:type="dxa"/>
            <w:gridSpan w:val="2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654" w:type="dxa"/>
            <w:gridSpan w:val="3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10" w:type="dxa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27" w:type="dxa"/>
            <w:gridSpan w:val="5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708" w:type="dxa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Αριθ:</w:t>
            </w:r>
          </w:p>
        </w:tc>
        <w:tc>
          <w:tcPr>
            <w:tcW w:w="530" w:type="dxa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530" w:type="dxa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81" w:type="dxa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gridAfter w:val="1"/>
          <w:wAfter w:w="42" w:type="dxa"/>
          <w:cantSplit/>
          <w:trHeight w:val="190"/>
          <w:jc w:val="center"/>
        </w:trPr>
        <w:tc>
          <w:tcPr>
            <w:tcW w:w="2311" w:type="dxa"/>
            <w:gridSpan w:val="3"/>
            <w:vAlign w:val="bottom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Αρ. Τηλεομοιοτύπου (</w:t>
            </w:r>
            <w:r w:rsidRPr="00871C49">
              <w:rPr>
                <w:rFonts w:cs="Calibri"/>
                <w:sz w:val="16"/>
                <w:szCs w:val="24"/>
                <w:lang w:val="en-US" w:eastAsia="el-GR"/>
              </w:rPr>
              <w:t>Fax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02" w:type="dxa"/>
            <w:gridSpan w:val="5"/>
            <w:vAlign w:val="bottom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  <w:tc>
          <w:tcPr>
            <w:tcW w:w="1417" w:type="dxa"/>
            <w:gridSpan w:val="2"/>
            <w:vAlign w:val="bottom"/>
          </w:tcPr>
          <w:p w:rsidR="002F1349" w:rsidRPr="00871C49" w:rsidRDefault="002F1349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2F1349" w:rsidRPr="00871C49" w:rsidRDefault="002F1349" w:rsidP="0092314D">
            <w:pPr>
              <w:spacing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  <w:r w:rsidRPr="00871C49">
              <w:rPr>
                <w:rFonts w:cs="Calibri"/>
                <w:sz w:val="16"/>
                <w:szCs w:val="24"/>
                <w:lang w:eastAsia="el-GR"/>
              </w:rPr>
              <w:t>(Ε</w:t>
            </w:r>
            <w:r w:rsidRPr="00871C49">
              <w:rPr>
                <w:rFonts w:cs="Calibri"/>
                <w:sz w:val="16"/>
                <w:szCs w:val="24"/>
                <w:lang w:val="en-US" w:eastAsia="el-GR"/>
              </w:rPr>
              <w:t>mail</w:t>
            </w:r>
            <w:r w:rsidRPr="00871C49">
              <w:rPr>
                <w:rFonts w:cs="Calibri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74" w:type="dxa"/>
            <w:gridSpan w:val="5"/>
            <w:vAlign w:val="bottom"/>
          </w:tcPr>
          <w:p w:rsidR="002F1349" w:rsidRPr="00871C49" w:rsidRDefault="002F1349" w:rsidP="0092314D">
            <w:pPr>
              <w:spacing w:before="240" w:after="0" w:line="240" w:lineRule="auto"/>
              <w:rPr>
                <w:rFonts w:cs="Calibri"/>
                <w:sz w:val="16"/>
                <w:szCs w:val="24"/>
                <w:lang w:eastAsia="el-GR"/>
              </w:rPr>
            </w:pPr>
          </w:p>
        </w:tc>
      </w:tr>
      <w:tr w:rsidR="002F1349" w:rsidRPr="00871C49" w:rsidTr="00FF1FD2">
        <w:trPr>
          <w:trHeight w:val="1052"/>
          <w:jc w:val="center"/>
        </w:trPr>
        <w:tc>
          <w:tcPr>
            <w:tcW w:w="102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F1349" w:rsidRPr="00871C49" w:rsidRDefault="002F1349" w:rsidP="0092314D">
            <w:pPr>
              <w:tabs>
                <w:tab w:val="left" w:pos="7605"/>
              </w:tabs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ab/>
            </w:r>
          </w:p>
          <w:p w:rsidR="002F1349" w:rsidRPr="00871C49" w:rsidRDefault="002F1349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871C49">
              <w:rPr>
                <w:rFonts w:cs="Calibri"/>
                <w:sz w:val="20"/>
                <w:szCs w:val="20"/>
                <w:vertAlign w:val="superscript"/>
                <w:lang w:eastAsia="el-GR"/>
              </w:rPr>
              <w:t>(3)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>, που προβλέπονται από τις διατάξεις της παρ. 6 του άρθρου 22 του Ν. 1599/1986, δηλώνω ότι:</w:t>
            </w:r>
          </w:p>
          <w:p w:rsidR="002F1349" w:rsidRPr="00871C49" w:rsidRDefault="002F1349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  <w:p w:rsidR="002F1349" w:rsidRPr="00871C49" w:rsidRDefault="002F1349" w:rsidP="00FF1FD2">
            <w:pPr>
              <w:tabs>
                <w:tab w:val="left" w:pos="693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el-G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el-GR"/>
              </w:rPr>
              <w:t xml:space="preserve">•    </w:t>
            </w: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Υποβάλω προσφορά για το/τα δρομολόγιο/α μεταφοράς μαθητών, της Π.Ε. Βορείου Τομέα Αθηνών, με αύξοντα αριθμό </w:t>
            </w:r>
            <w:r w:rsidRPr="00871C49">
              <w:rPr>
                <w:rFonts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…………………………………………………………….., 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όπως αυτό/ά περιγράφεται/ονται στην με αρ. πρωτ. </w:t>
            </w:r>
            <w:r>
              <w:rPr>
                <w:rFonts w:cs="Calibri"/>
                <w:sz w:val="20"/>
                <w:szCs w:val="20"/>
                <w:lang w:eastAsia="el-GR"/>
              </w:rPr>
              <w:t>1368683</w:t>
            </w:r>
            <w:r w:rsidRPr="005006E2">
              <w:rPr>
                <w:rFonts w:cs="Calibri"/>
                <w:sz w:val="20"/>
                <w:szCs w:val="20"/>
                <w:lang w:eastAsia="el-GR"/>
              </w:rPr>
              <w:t>/</w:t>
            </w:r>
            <w:bookmarkStart w:id="0" w:name="_GoBack"/>
            <w:bookmarkEnd w:id="0"/>
            <w:r w:rsidRPr="005006E2">
              <w:rPr>
                <w:rFonts w:cs="Calibri"/>
                <w:sz w:val="20"/>
                <w:szCs w:val="20"/>
                <w:lang w:eastAsia="el-GR"/>
              </w:rPr>
              <w:t>2</w:t>
            </w:r>
            <w:r>
              <w:rPr>
                <w:rFonts w:cs="Calibri"/>
                <w:sz w:val="20"/>
                <w:szCs w:val="20"/>
                <w:lang w:eastAsia="el-GR"/>
              </w:rPr>
              <w:t>1</w:t>
            </w:r>
            <w:r w:rsidRPr="005006E2">
              <w:rPr>
                <w:rFonts w:cs="Calibri"/>
                <w:sz w:val="20"/>
                <w:szCs w:val="20"/>
                <w:lang w:eastAsia="el-GR"/>
              </w:rPr>
              <w:t>.12.2022</w:t>
            </w:r>
            <w:r w:rsidRPr="00871C49">
              <w:rPr>
                <w:rFonts w:cs="Calibri"/>
                <w:sz w:val="20"/>
                <w:szCs w:val="20"/>
                <w:lang w:eastAsia="el-GR"/>
              </w:rPr>
              <w:t xml:space="preserve"> ανακοίνωση που αναρτήθηκε στην ιστοσελίδα της Περιφέρειας Αττικής και στην τιμή της οικονομικής μου προσφοράς των …………………. ………………………  ευρώ, πλέον ΦΠΑ.</w:t>
            </w:r>
          </w:p>
          <w:p w:rsidR="002F1349" w:rsidRPr="00871C49" w:rsidRDefault="002F1349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>Μπορώ να εκτελέσω το/τα δρομολόγιο/α, βάσει των μεταφορικών μέσων που διαθέτω.</w:t>
            </w:r>
          </w:p>
          <w:p w:rsidR="002F1349" w:rsidRPr="00871C49" w:rsidRDefault="002F1349" w:rsidP="00FF1FD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Δεν συντρέχουν λόγοι αποκλεισμού που να σχετίζονται με ποινικές καταδίκες, </w:t>
            </w:r>
            <w:r w:rsidRPr="00871C49">
              <w:rPr>
                <w:rFonts w:cs="Calibri"/>
                <w:bCs/>
                <w:sz w:val="20"/>
                <w:szCs w:val="20"/>
                <w:lang w:eastAsia="el-GR"/>
              </w:rPr>
              <w:t>την  καταβολή φόρων ή εισφορών κοινωνικής ασφάλισης, με αφερεγγυότητα, σύγκρουση συμφερόντων ή επαγγελματικό παράπτωμα, ούτε συντρέχουν άλλοι λόγοι αποκλεισμού.</w:t>
            </w:r>
          </w:p>
          <w:p w:rsidR="002F1349" w:rsidRPr="00871C49" w:rsidRDefault="002F1349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  <w:p w:rsidR="002F1349" w:rsidRPr="00871C49" w:rsidRDefault="002F1349" w:rsidP="0092314D">
            <w:pPr>
              <w:spacing w:after="0" w:line="240" w:lineRule="auto"/>
              <w:ind w:right="124"/>
              <w:rPr>
                <w:rFonts w:cs="Calibri"/>
                <w:sz w:val="20"/>
                <w:szCs w:val="20"/>
                <w:lang w:eastAsia="el-GR"/>
              </w:rPr>
            </w:pPr>
          </w:p>
        </w:tc>
      </w:tr>
      <w:tr w:rsidR="002F1349" w:rsidRPr="00871C49" w:rsidTr="00FF1FD2">
        <w:trPr>
          <w:trHeight w:val="668"/>
          <w:jc w:val="center"/>
        </w:trPr>
        <w:tc>
          <w:tcPr>
            <w:tcW w:w="10246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F1349" w:rsidRPr="00871C49" w:rsidRDefault="002F1349" w:rsidP="0092314D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el-GR"/>
              </w:rPr>
            </w:pPr>
            <w:r w:rsidRPr="00871C49">
              <w:rPr>
                <w:rFonts w:cs="Calibri"/>
                <w:bCs/>
                <w:color w:val="000000"/>
                <w:sz w:val="20"/>
                <w:szCs w:val="20"/>
                <w:lang w:eastAsia="el-GR"/>
              </w:rPr>
              <w:t xml:space="preserve">  (4)</w:t>
            </w:r>
          </w:p>
        </w:tc>
      </w:tr>
    </w:tbl>
    <w:p w:rsidR="002F1349" w:rsidRPr="0092314D" w:rsidRDefault="002F1349" w:rsidP="0092314D">
      <w:pPr>
        <w:spacing w:after="0" w:line="240" w:lineRule="auto"/>
        <w:ind w:right="-56"/>
        <w:jc w:val="right"/>
        <w:rPr>
          <w:rFonts w:cs="Calibri"/>
          <w:b/>
          <w:sz w:val="16"/>
          <w:szCs w:val="24"/>
        </w:rPr>
      </w:pPr>
    </w:p>
    <w:p w:rsidR="002F1349" w:rsidRPr="0092314D" w:rsidRDefault="002F1349" w:rsidP="0092314D">
      <w:pPr>
        <w:spacing w:after="0" w:line="240" w:lineRule="auto"/>
        <w:ind w:right="-56"/>
        <w:jc w:val="right"/>
        <w:rPr>
          <w:rFonts w:cs="Calibri"/>
          <w:b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 xml:space="preserve">Ημερομηνία:   </w:t>
      </w:r>
      <w:r>
        <w:rPr>
          <w:rFonts w:cs="Calibri"/>
          <w:b/>
          <w:sz w:val="16"/>
          <w:szCs w:val="24"/>
        </w:rPr>
        <w:t xml:space="preserve">22 </w:t>
      </w:r>
      <w:r w:rsidRPr="0092314D">
        <w:rPr>
          <w:rFonts w:cs="Calibri"/>
          <w:b/>
          <w:sz w:val="16"/>
          <w:szCs w:val="24"/>
        </w:rPr>
        <w:t xml:space="preserve"> / </w:t>
      </w:r>
      <w:r>
        <w:rPr>
          <w:rFonts w:cs="Calibri"/>
          <w:b/>
          <w:sz w:val="16"/>
          <w:szCs w:val="24"/>
        </w:rPr>
        <w:t>12</w:t>
      </w:r>
      <w:r w:rsidRPr="0092314D">
        <w:rPr>
          <w:rFonts w:cs="Calibri"/>
          <w:b/>
          <w:sz w:val="16"/>
          <w:szCs w:val="24"/>
        </w:rPr>
        <w:t xml:space="preserve">   /2022</w:t>
      </w:r>
    </w:p>
    <w:p w:rsidR="002F1349" w:rsidRPr="0092314D" w:rsidRDefault="002F1349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</w:p>
    <w:p w:rsidR="002F1349" w:rsidRPr="0092314D" w:rsidRDefault="002F1349" w:rsidP="0092314D">
      <w:pPr>
        <w:spacing w:after="0" w:line="240" w:lineRule="auto"/>
        <w:ind w:right="484" w:firstLine="720"/>
        <w:jc w:val="right"/>
        <w:rPr>
          <w:rFonts w:cs="Calibri"/>
          <w:b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Ο – Η Δηλών/ουσα</w:t>
      </w:r>
    </w:p>
    <w:p w:rsidR="002F1349" w:rsidRPr="0092314D" w:rsidRDefault="002F1349" w:rsidP="0092314D">
      <w:pPr>
        <w:spacing w:after="0" w:line="240" w:lineRule="auto"/>
        <w:jc w:val="both"/>
        <w:rPr>
          <w:rFonts w:cs="Calibri"/>
          <w:b/>
          <w:sz w:val="16"/>
          <w:szCs w:val="24"/>
        </w:rPr>
      </w:pPr>
    </w:p>
    <w:p w:rsidR="002F1349" w:rsidRPr="0092314D" w:rsidRDefault="002F1349" w:rsidP="0092314D">
      <w:pPr>
        <w:spacing w:after="0" w:line="240" w:lineRule="auto"/>
        <w:ind w:firstLine="720"/>
        <w:jc w:val="right"/>
        <w:rPr>
          <w:rFonts w:cs="Calibri"/>
          <w:b/>
          <w:sz w:val="16"/>
          <w:szCs w:val="24"/>
        </w:rPr>
      </w:pPr>
    </w:p>
    <w:p w:rsidR="002F1349" w:rsidRPr="0092314D" w:rsidRDefault="002F1349" w:rsidP="0092314D">
      <w:pPr>
        <w:spacing w:after="0" w:line="240" w:lineRule="auto"/>
        <w:ind w:right="484" w:firstLine="720"/>
        <w:jc w:val="right"/>
        <w:rPr>
          <w:rFonts w:cs="Calibri"/>
          <w:sz w:val="16"/>
          <w:szCs w:val="24"/>
        </w:rPr>
      </w:pPr>
      <w:r w:rsidRPr="0092314D">
        <w:rPr>
          <w:rFonts w:cs="Calibri"/>
          <w:b/>
          <w:sz w:val="16"/>
          <w:szCs w:val="24"/>
        </w:rPr>
        <w:t>(Υπογραφή</w:t>
      </w:r>
      <w:r w:rsidRPr="0092314D">
        <w:rPr>
          <w:rFonts w:cs="Calibri"/>
          <w:sz w:val="16"/>
          <w:szCs w:val="24"/>
        </w:rPr>
        <w:t>)</w:t>
      </w:r>
    </w:p>
    <w:p w:rsidR="002F1349" w:rsidRPr="0092314D" w:rsidRDefault="002F1349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F1349" w:rsidRPr="0092314D" w:rsidRDefault="002F1349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 xml:space="preserve">(2) Αναγράφεται ολογράφως. </w:t>
      </w:r>
    </w:p>
    <w:p w:rsidR="002F1349" w:rsidRPr="0092314D" w:rsidRDefault="002F1349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1349" w:rsidRPr="0092314D" w:rsidRDefault="002F1349" w:rsidP="0092314D">
      <w:pPr>
        <w:spacing w:after="0" w:line="240" w:lineRule="auto"/>
        <w:jc w:val="both"/>
        <w:rPr>
          <w:rFonts w:cs="Calibri"/>
          <w:sz w:val="18"/>
          <w:szCs w:val="24"/>
        </w:rPr>
      </w:pPr>
      <w:r w:rsidRPr="0092314D">
        <w:rPr>
          <w:rFonts w:cs="Calibri"/>
          <w:sz w:val="18"/>
          <w:szCs w:val="24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p w:rsidR="002F1349" w:rsidRPr="00F84ADC" w:rsidRDefault="002F1349">
      <w:pPr>
        <w:rPr>
          <w:rFonts w:cs="Calibri"/>
        </w:rPr>
      </w:pPr>
    </w:p>
    <w:sectPr w:rsidR="002F1349" w:rsidRPr="00F84ADC" w:rsidSect="0092314D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93357"/>
    <w:multiLevelType w:val="hybridMultilevel"/>
    <w:tmpl w:val="72B61E6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14D"/>
    <w:rsid w:val="000549EC"/>
    <w:rsid w:val="000630A1"/>
    <w:rsid w:val="001730E2"/>
    <w:rsid w:val="001C0B6A"/>
    <w:rsid w:val="002F1349"/>
    <w:rsid w:val="003A27B4"/>
    <w:rsid w:val="004C5AE3"/>
    <w:rsid w:val="005006E2"/>
    <w:rsid w:val="006412CE"/>
    <w:rsid w:val="006C2B11"/>
    <w:rsid w:val="006C782D"/>
    <w:rsid w:val="0082461B"/>
    <w:rsid w:val="00871C49"/>
    <w:rsid w:val="0092314D"/>
    <w:rsid w:val="009D537E"/>
    <w:rsid w:val="00AF421F"/>
    <w:rsid w:val="00BC7851"/>
    <w:rsid w:val="00C553D9"/>
    <w:rsid w:val="00C90464"/>
    <w:rsid w:val="00CA6D36"/>
    <w:rsid w:val="00CC6E32"/>
    <w:rsid w:val="00E65187"/>
    <w:rsid w:val="00E72B16"/>
    <w:rsid w:val="00ED1E13"/>
    <w:rsid w:val="00F63A8F"/>
    <w:rsid w:val="00F84ADC"/>
    <w:rsid w:val="00FE105C"/>
    <w:rsid w:val="00FF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8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316</Words>
  <Characters>1707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L;itsa</dc:creator>
  <cp:keywords/>
  <dc:description/>
  <cp:lastModifiedBy>user</cp:lastModifiedBy>
  <cp:revision>15</cp:revision>
  <dcterms:created xsi:type="dcterms:W3CDTF">2022-07-07T06:36:00Z</dcterms:created>
  <dcterms:modified xsi:type="dcterms:W3CDTF">2022-12-21T09:26:00Z</dcterms:modified>
</cp:coreProperties>
</file>